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119" w:rsidRDefault="00535254" w:rsidP="00535254">
      <w:pPr>
        <w:jc w:val="center"/>
        <w:rPr>
          <w:rFonts w:ascii="Times New Roman" w:hAnsi="Times New Roman" w:cs="Times New Roman"/>
          <w:b/>
          <w:sz w:val="28"/>
          <w:szCs w:val="28"/>
          <w:lang w:val="en-US"/>
        </w:rPr>
      </w:pPr>
      <w:r w:rsidRPr="00535254">
        <w:rPr>
          <w:rFonts w:ascii="Times New Roman" w:hAnsi="Times New Roman" w:cs="Times New Roman"/>
          <w:b/>
          <w:sz w:val="28"/>
          <w:szCs w:val="28"/>
          <w:lang w:val="en-US"/>
        </w:rPr>
        <w:t>TUYÊN TRUYỀN XÂY DỰNG NÔNG THÔN MỚI, KHU DÂN CƯ KIỂU MẪU GẮN VỚI TUYÊN TRUYỀN NÂNG CAO Ý THỨC CHẤP HÀNH PHÁP LUẬT CHO NGƯỜI DÂN</w:t>
      </w:r>
    </w:p>
    <w:p w:rsidR="00535254" w:rsidRDefault="00535254" w:rsidP="00451687">
      <w:pPr>
        <w:jc w:val="both"/>
        <w:rPr>
          <w:rFonts w:ascii="Times New Roman" w:hAnsi="Times New Roman" w:cs="Times New Roman"/>
          <w:sz w:val="28"/>
          <w:szCs w:val="28"/>
          <w:lang w:val="en-US"/>
        </w:rPr>
      </w:pPr>
      <w:r w:rsidRPr="00535254">
        <w:rPr>
          <w:rFonts w:ascii="Times New Roman" w:hAnsi="Times New Roman" w:cs="Times New Roman"/>
          <w:sz w:val="28"/>
          <w:szCs w:val="28"/>
          <w:lang w:val="en-US"/>
        </w:rPr>
        <w:t xml:space="preserve">Chiều ngày 18/10/2022, </w:t>
      </w:r>
      <w:r w:rsidR="00AD1064">
        <w:rPr>
          <w:rFonts w:ascii="Times New Roman" w:hAnsi="Times New Roman" w:cs="Times New Roman"/>
          <w:sz w:val="28"/>
          <w:szCs w:val="28"/>
          <w:lang w:val="en-US"/>
        </w:rPr>
        <w:t xml:space="preserve">Tại nhà văn hóa thôn Kim Bằng, xã Sơn Bằng, </w:t>
      </w:r>
      <w:r w:rsidRPr="00535254">
        <w:rPr>
          <w:rFonts w:ascii="Times New Roman" w:hAnsi="Times New Roman" w:cs="Times New Roman"/>
          <w:sz w:val="28"/>
          <w:szCs w:val="28"/>
          <w:lang w:val="en-US"/>
        </w:rPr>
        <w:t xml:space="preserve">Tư pháp </w:t>
      </w:r>
      <w:r w:rsidR="00AD1064">
        <w:rPr>
          <w:rFonts w:ascii="Times New Roman" w:hAnsi="Times New Roman" w:cs="Times New Roman"/>
          <w:sz w:val="28"/>
          <w:szCs w:val="28"/>
          <w:lang w:val="en-US"/>
        </w:rPr>
        <w:t xml:space="preserve">xã </w:t>
      </w:r>
      <w:r w:rsidRPr="00535254">
        <w:rPr>
          <w:rFonts w:ascii="Times New Roman" w:hAnsi="Times New Roman" w:cs="Times New Roman"/>
          <w:sz w:val="28"/>
          <w:szCs w:val="28"/>
          <w:lang w:val="en-US"/>
        </w:rPr>
        <w:t xml:space="preserve">và </w:t>
      </w:r>
      <w:r w:rsidR="00AD1064">
        <w:rPr>
          <w:rFonts w:ascii="Times New Roman" w:hAnsi="Times New Roman" w:cs="Times New Roman"/>
          <w:sz w:val="28"/>
          <w:szCs w:val="28"/>
          <w:lang w:val="en-US"/>
        </w:rPr>
        <w:t xml:space="preserve"> </w:t>
      </w:r>
      <w:r w:rsidRPr="00535254">
        <w:rPr>
          <w:rFonts w:ascii="Times New Roman" w:hAnsi="Times New Roman" w:cs="Times New Roman"/>
          <w:sz w:val="28"/>
          <w:szCs w:val="28"/>
          <w:lang w:val="en-US"/>
        </w:rPr>
        <w:t xml:space="preserve">Hội liên hiệp phụ nữ xã Sơn Bằng phối hợp tổ chức tuyên truyền cho các chị em phụ nữ </w:t>
      </w:r>
      <w:r w:rsidR="00AD1064">
        <w:rPr>
          <w:rFonts w:ascii="Times New Roman" w:hAnsi="Times New Roman" w:cs="Times New Roman"/>
          <w:sz w:val="28"/>
          <w:szCs w:val="28"/>
          <w:lang w:val="en-US"/>
        </w:rPr>
        <w:t xml:space="preserve">thôn Kim Bằng </w:t>
      </w:r>
      <w:r w:rsidRPr="00535254">
        <w:rPr>
          <w:rFonts w:ascii="Times New Roman" w:hAnsi="Times New Roman" w:cs="Times New Roman"/>
          <w:sz w:val="28"/>
          <w:szCs w:val="28"/>
          <w:lang w:val="en-US"/>
        </w:rPr>
        <w:t>về các tiêu chí xây dựng nông thôn mớ</w:t>
      </w:r>
      <w:r w:rsidR="00451687">
        <w:rPr>
          <w:rFonts w:ascii="Times New Roman" w:hAnsi="Times New Roman" w:cs="Times New Roman"/>
          <w:sz w:val="28"/>
          <w:szCs w:val="28"/>
          <w:lang w:val="en-US"/>
        </w:rPr>
        <w:t xml:space="preserve">i, khu dân </w:t>
      </w:r>
      <w:r w:rsidRPr="00535254">
        <w:rPr>
          <w:rFonts w:ascii="Times New Roman" w:hAnsi="Times New Roman" w:cs="Times New Roman"/>
          <w:sz w:val="28"/>
          <w:szCs w:val="28"/>
          <w:lang w:val="en-US"/>
        </w:rPr>
        <w:t>cư kiểu mẫu</w:t>
      </w:r>
      <w:r w:rsidR="00AD1064">
        <w:rPr>
          <w:rFonts w:ascii="Times New Roman" w:hAnsi="Times New Roman" w:cs="Times New Roman"/>
          <w:sz w:val="28"/>
          <w:szCs w:val="28"/>
          <w:lang w:val="en-US"/>
        </w:rPr>
        <w:t>.</w:t>
      </w:r>
    </w:p>
    <w:p w:rsidR="00AD1064" w:rsidRDefault="00451687" w:rsidP="00535254">
      <w:pPr>
        <w:jc w:val="both"/>
        <w:rPr>
          <w:rFonts w:ascii="Times New Roman" w:hAnsi="Times New Roman" w:cs="Times New Roman"/>
          <w:sz w:val="28"/>
          <w:szCs w:val="28"/>
          <w:lang w:val="en-US"/>
        </w:rPr>
      </w:pPr>
      <w:r>
        <w:rPr>
          <w:rFonts w:ascii="Times New Roman" w:hAnsi="Times New Roman" w:cs="Times New Roman"/>
          <w:noProof/>
          <w:sz w:val="28"/>
          <w:szCs w:val="28"/>
          <w:lang w:eastAsia="vi-VN"/>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119380</wp:posOffset>
            </wp:positionV>
            <wp:extent cx="2933700" cy="22669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933700" cy="2266950"/>
                    </a:xfrm>
                    <a:prstGeom prst="rect">
                      <a:avLst/>
                    </a:prstGeom>
                    <a:noFill/>
                    <a:ln w="9525">
                      <a:noFill/>
                      <a:miter lim="800000"/>
                      <a:headEnd/>
                      <a:tailEnd/>
                    </a:ln>
                  </pic:spPr>
                </pic:pic>
              </a:graphicData>
            </a:graphic>
          </wp:anchor>
        </w:drawing>
      </w:r>
      <w:r w:rsidRPr="00451687">
        <w:rPr>
          <w:rFonts w:ascii="Times New Roman" w:hAnsi="Times New Roman" w:cs="Times New Roman"/>
          <w:sz w:val="28"/>
          <w:szCs w:val="28"/>
          <w:lang w:val="en-US"/>
        </w:rPr>
        <w:drawing>
          <wp:inline distT="0" distB="0" distL="0" distR="0">
            <wp:extent cx="3200127" cy="2390775"/>
            <wp:effectExtent l="19050" t="0" r="273"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200127" cy="2390775"/>
                    </a:xfrm>
                    <a:prstGeom prst="rect">
                      <a:avLst/>
                    </a:prstGeom>
                    <a:noFill/>
                    <a:ln w="9525">
                      <a:noFill/>
                      <a:miter lim="800000"/>
                      <a:headEnd/>
                      <a:tailEnd/>
                    </a:ln>
                  </pic:spPr>
                </pic:pic>
              </a:graphicData>
            </a:graphic>
          </wp:inline>
        </w:drawing>
      </w:r>
    </w:p>
    <w:p w:rsidR="00535254" w:rsidRDefault="00AD1064" w:rsidP="00AD1064">
      <w:pPr>
        <w:rPr>
          <w:rFonts w:ascii="Times New Roman" w:hAnsi="Times New Roman" w:cs="Times New Roman"/>
          <w:i/>
          <w:sz w:val="28"/>
          <w:szCs w:val="28"/>
          <w:lang w:val="en-US"/>
        </w:rPr>
      </w:pPr>
      <w:r w:rsidRPr="00AD1064">
        <w:rPr>
          <w:rFonts w:ascii="Times New Roman" w:hAnsi="Times New Roman" w:cs="Times New Roman"/>
          <w:i/>
          <w:sz w:val="28"/>
          <w:szCs w:val="28"/>
          <w:lang w:val="en-US"/>
        </w:rPr>
        <w:t>Hình ảnh: Chị em phụ nữ chăm chú lắng nghe các nội dung xây dựng NTM</w:t>
      </w:r>
    </w:p>
    <w:p w:rsidR="00AD1064" w:rsidRDefault="00AD1064" w:rsidP="00AD1064">
      <w:pPr>
        <w:rPr>
          <w:rFonts w:ascii="Times New Roman" w:hAnsi="Times New Roman" w:cs="Times New Roman"/>
          <w:sz w:val="28"/>
          <w:szCs w:val="28"/>
          <w:lang w:val="en-US"/>
        </w:rPr>
      </w:pPr>
      <w:r w:rsidRPr="00451687">
        <w:rPr>
          <w:rFonts w:ascii="Times New Roman" w:hAnsi="Times New Roman" w:cs="Times New Roman"/>
          <w:sz w:val="28"/>
          <w:szCs w:val="28"/>
          <w:lang w:val="en-US"/>
        </w:rPr>
        <w:t>Bên cạnh đó các chị em được phổ biến các quy định pháp luật về xử lý vi phạm hành chính trong lĩnh vực thú y</w:t>
      </w:r>
      <w:r w:rsidR="00451687" w:rsidRPr="00451687">
        <w:rPr>
          <w:rFonts w:ascii="Times New Roman" w:hAnsi="Times New Roman" w:cs="Times New Roman"/>
          <w:sz w:val="28"/>
          <w:szCs w:val="28"/>
          <w:lang w:val="en-US"/>
        </w:rPr>
        <w:t xml:space="preserve"> và các quy định về thừa kế theo Bộ luật dân sự</w:t>
      </w:r>
      <w:r w:rsidR="00451687">
        <w:rPr>
          <w:rFonts w:ascii="Times New Roman" w:hAnsi="Times New Roman" w:cs="Times New Roman"/>
          <w:sz w:val="28"/>
          <w:szCs w:val="28"/>
          <w:lang w:val="en-US"/>
        </w:rPr>
        <w:t>.</w:t>
      </w:r>
    </w:p>
    <w:p w:rsidR="00451687" w:rsidRDefault="00451687" w:rsidP="00451687">
      <w:pPr>
        <w:jc w:val="center"/>
        <w:rPr>
          <w:rFonts w:ascii="Times New Roman" w:hAnsi="Times New Roman" w:cs="Times New Roman"/>
          <w:i/>
          <w:sz w:val="28"/>
          <w:szCs w:val="28"/>
          <w:lang w:val="en-US"/>
        </w:rPr>
      </w:pPr>
      <w:r>
        <w:rPr>
          <w:rFonts w:ascii="Times New Roman" w:hAnsi="Times New Roman" w:cs="Times New Roman"/>
          <w:noProof/>
          <w:sz w:val="28"/>
          <w:szCs w:val="28"/>
          <w:lang w:eastAsia="vi-VN"/>
        </w:rPr>
        <w:drawing>
          <wp:anchor distT="0" distB="0" distL="114300" distR="114300" simplePos="0" relativeHeight="251659264" behindDoc="0" locked="0" layoutInCell="1" allowOverlap="1">
            <wp:simplePos x="0" y="0"/>
            <wp:positionH relativeFrom="column">
              <wp:posOffset>19050</wp:posOffset>
            </wp:positionH>
            <wp:positionV relativeFrom="paragraph">
              <wp:posOffset>53340</wp:posOffset>
            </wp:positionV>
            <wp:extent cx="2933700" cy="207645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933700" cy="2076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vi-VN"/>
        </w:rPr>
        <w:drawing>
          <wp:inline distT="0" distB="0" distL="0" distR="0">
            <wp:extent cx="3133725" cy="21336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137867" cy="213642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br w:type="textWrapping" w:clear="all"/>
      </w:r>
      <w:r w:rsidRPr="00451687">
        <w:rPr>
          <w:rFonts w:ascii="Times New Roman" w:hAnsi="Times New Roman" w:cs="Times New Roman"/>
          <w:i/>
          <w:sz w:val="28"/>
          <w:szCs w:val="28"/>
          <w:lang w:val="en-US"/>
        </w:rPr>
        <w:t>Hình ảnh: Tuyên truyền các quy định pháp luật</w:t>
      </w:r>
    </w:p>
    <w:p w:rsidR="00451687" w:rsidRDefault="00451687" w:rsidP="008E683C">
      <w:pPr>
        <w:ind w:firstLine="567"/>
        <w:jc w:val="both"/>
        <w:rPr>
          <w:rFonts w:ascii="Times New Roman" w:hAnsi="Times New Roman" w:cs="Times New Roman"/>
          <w:sz w:val="28"/>
          <w:szCs w:val="28"/>
          <w:lang w:val="en-US"/>
        </w:rPr>
      </w:pPr>
      <w:r w:rsidRPr="007F4DCF">
        <w:rPr>
          <w:rFonts w:ascii="Times New Roman" w:hAnsi="Times New Roman" w:cs="Times New Roman"/>
          <w:sz w:val="28"/>
          <w:szCs w:val="28"/>
          <w:lang w:val="en-US"/>
        </w:rPr>
        <w:t>Việc tuyên truyề</w:t>
      </w:r>
      <w:r w:rsidR="007F4DCF">
        <w:rPr>
          <w:rFonts w:ascii="Times New Roman" w:hAnsi="Times New Roman" w:cs="Times New Roman"/>
          <w:sz w:val="28"/>
          <w:szCs w:val="28"/>
          <w:lang w:val="en-US"/>
        </w:rPr>
        <w:t>n</w:t>
      </w:r>
      <w:r w:rsidRPr="007F4DCF">
        <w:rPr>
          <w:rFonts w:ascii="Times New Roman" w:hAnsi="Times New Roman" w:cs="Times New Roman"/>
          <w:sz w:val="28"/>
          <w:szCs w:val="28"/>
          <w:lang w:val="en-US"/>
        </w:rPr>
        <w:t>, phổ biến các nội dung xây dựng nông thôn m</w:t>
      </w:r>
      <w:r w:rsidR="007F4DCF" w:rsidRPr="007F4DCF">
        <w:rPr>
          <w:rFonts w:ascii="Times New Roman" w:hAnsi="Times New Roman" w:cs="Times New Roman"/>
          <w:sz w:val="28"/>
          <w:szCs w:val="28"/>
          <w:lang w:val="en-US"/>
        </w:rPr>
        <w:t xml:space="preserve">ới, khu dân cư kiểu mẫu và phổ biến các quy định pháp luật thiết thực cho người dân, đã </w:t>
      </w:r>
      <w:r w:rsidR="007F4DCF">
        <w:rPr>
          <w:rFonts w:ascii="Times New Roman" w:hAnsi="Times New Roman" w:cs="Times New Roman"/>
          <w:sz w:val="28"/>
          <w:szCs w:val="28"/>
          <w:lang w:val="en-US"/>
        </w:rPr>
        <w:t xml:space="preserve">thu hút đông đảo chị em tham gia, </w:t>
      </w:r>
      <w:r w:rsidR="007F4DCF" w:rsidRPr="007F4DCF">
        <w:rPr>
          <w:rFonts w:ascii="Times New Roman" w:hAnsi="Times New Roman" w:cs="Times New Roman"/>
          <w:sz w:val="28"/>
          <w:szCs w:val="28"/>
          <w:lang w:val="en-US"/>
        </w:rPr>
        <w:t>đem lại sự đồng tình,hưởng ứ</w:t>
      </w:r>
      <w:r w:rsidR="007F4DCF">
        <w:rPr>
          <w:rFonts w:ascii="Times New Roman" w:hAnsi="Times New Roman" w:cs="Times New Roman"/>
          <w:sz w:val="28"/>
          <w:szCs w:val="28"/>
          <w:lang w:val="en-US"/>
        </w:rPr>
        <w:t xml:space="preserve">ng cao. </w:t>
      </w:r>
    </w:p>
    <w:p w:rsidR="007F4DCF" w:rsidRDefault="007F4DCF" w:rsidP="008E683C">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Sau buổi tuyên truyền, phổ biến các chị em giao lưu, trao đổi, đặt ra những vấn đề còn thắc mắc và đã được các tuyên truyền viên trả lời trực tiế</w:t>
      </w:r>
      <w:r w:rsidR="008E683C">
        <w:rPr>
          <w:rFonts w:ascii="Times New Roman" w:hAnsi="Times New Roman" w:cs="Times New Roman"/>
          <w:sz w:val="28"/>
          <w:szCs w:val="28"/>
          <w:lang w:val="en-US"/>
        </w:rPr>
        <w:t xml:space="preserve">p, </w:t>
      </w:r>
      <w:r>
        <w:rPr>
          <w:rFonts w:ascii="Times New Roman" w:hAnsi="Times New Roman" w:cs="Times New Roman"/>
          <w:sz w:val="28"/>
          <w:szCs w:val="28"/>
          <w:lang w:val="en-US"/>
        </w:rPr>
        <w:t>đảm bảo được các vấn đề đưa ra, tạo được sự đồng thuận trong nhân dân.</w:t>
      </w:r>
    </w:p>
    <w:p w:rsidR="008E683C" w:rsidRPr="007F4DCF" w:rsidRDefault="008E683C" w:rsidP="008E683C">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Đem pháp luật đến với người dân là một việc làm rất thiết thực, giúp người dân biết, hiểu được các quy định pháp luật, từ đó nâng cao ý thức chấp hành pháp luật cho người dân.</w:t>
      </w:r>
    </w:p>
    <w:sectPr w:rsidR="008E683C" w:rsidRPr="007F4DCF" w:rsidSect="008E683C">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535254"/>
    <w:rsid w:val="00451687"/>
    <w:rsid w:val="00535254"/>
    <w:rsid w:val="007F4DCF"/>
    <w:rsid w:val="008E683C"/>
    <w:rsid w:val="00AD1064"/>
    <w:rsid w:val="00FC0119"/>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1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67CB97-4D80-4912-A7C8-400BD619486F}"/>
</file>

<file path=customXml/itemProps2.xml><?xml version="1.0" encoding="utf-8"?>
<ds:datastoreItem xmlns:ds="http://schemas.openxmlformats.org/officeDocument/2006/customXml" ds:itemID="{E1D21140-4485-49B8-89F7-630205FAF162}"/>
</file>

<file path=customXml/itemProps3.xml><?xml version="1.0" encoding="utf-8"?>
<ds:datastoreItem xmlns:ds="http://schemas.openxmlformats.org/officeDocument/2006/customXml" ds:itemID="{544A1A74-B72E-40CC-8F40-85886C985E24}"/>
</file>

<file path=docProps/app.xml><?xml version="1.0" encoding="utf-8"?>
<Properties xmlns="http://schemas.openxmlformats.org/officeDocument/2006/extended-properties" xmlns:vt="http://schemas.openxmlformats.org/officeDocument/2006/docPropsVTypes">
  <Template>Normal</Template>
  <TotalTime>166</TotalTime>
  <Pages>2</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Vanxuan</dc:creator>
  <cp:lastModifiedBy>Vanxuan</cp:lastModifiedBy>
  <cp:revision>3</cp:revision>
  <dcterms:created xsi:type="dcterms:W3CDTF">2022-10-19T04:01:00Z</dcterms:created>
  <dcterms:modified xsi:type="dcterms:W3CDTF">2022-10-19T06:47:00Z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